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44E" w:rsidRPr="00161F60" w:rsidRDefault="00161F60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Zabrat</w:t>
      </w:r>
      <w:proofErr w:type="spellEnd"/>
      <w:r>
        <w:rPr>
          <w:lang w:val="en-US"/>
        </w:rPr>
        <w:t xml:space="preserve"> 1. </w:t>
      </w:r>
      <w:proofErr w:type="spellStart"/>
      <w:r>
        <w:rPr>
          <w:lang w:val="en-US"/>
        </w:rPr>
        <w:t>Qai-nin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arxasinda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Esas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yoldan</w:t>
      </w:r>
      <w:proofErr w:type="spellEnd"/>
      <w:r>
        <w:rPr>
          <w:lang w:val="en-US"/>
        </w:rPr>
        <w:t xml:space="preserve"> 200 </w:t>
      </w:r>
      <w:proofErr w:type="spellStart"/>
      <w:r>
        <w:rPr>
          <w:lang w:val="en-US"/>
        </w:rPr>
        <w:t>mtr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6 </w:t>
      </w:r>
      <w:proofErr w:type="spellStart"/>
      <w:r>
        <w:rPr>
          <w:lang w:val="en-US"/>
        </w:rPr>
        <w:t>sotda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heyet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satilir</w:t>
      </w:r>
      <w:proofErr w:type="spellEnd"/>
      <w:r>
        <w:rPr>
          <w:lang w:val="en-US"/>
        </w:rPr>
        <w:t>..</w:t>
      </w:r>
      <w:proofErr w:type="spellStart"/>
      <w:proofErr w:type="gramEnd"/>
      <w:r>
        <w:rPr>
          <w:lang w:val="en-US"/>
        </w:rPr>
        <w:t>Evin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. 7 </w:t>
      </w:r>
      <w:proofErr w:type="spellStart"/>
      <w:r>
        <w:rPr>
          <w:lang w:val="en-US"/>
        </w:rPr>
        <w:t>otaqdan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ibaretdi</w:t>
      </w:r>
      <w:proofErr w:type="spellEnd"/>
      <w:proofErr w:type="gramStart"/>
      <w:r>
        <w:rPr>
          <w:lang w:val="en-US"/>
        </w:rPr>
        <w:t xml:space="preserve"> ..</w:t>
      </w:r>
      <w:proofErr w:type="spellStart"/>
      <w:proofErr w:type="gramEnd"/>
      <w:r>
        <w:rPr>
          <w:lang w:val="en-US"/>
        </w:rPr>
        <w:t>Birinci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mertebesinda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metbex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sanuzel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otaqi</w:t>
      </w:r>
      <w:proofErr w:type="spellEnd"/>
      <w:r>
        <w:rPr>
          <w:lang w:val="en-US"/>
        </w:rPr>
        <w:t xml:space="preserve"> </w:t>
      </w:r>
      <w:r w:rsidR="00EB5868">
        <w:rPr>
          <w:lang w:val="en-US"/>
        </w:rPr>
        <w:t>.</w:t>
      </w:r>
      <w:proofErr w:type="spellStart"/>
      <w:r w:rsidR="00EB5868">
        <w:rPr>
          <w:lang w:val="en-US"/>
        </w:rPr>
        <w:t>Ikinci</w:t>
      </w:r>
      <w:proofErr w:type="spellEnd"/>
      <w:r w:rsidR="00EB5868">
        <w:rPr>
          <w:lang w:val="en-US"/>
        </w:rPr>
        <w:t xml:space="preserve"> </w:t>
      </w:r>
      <w:proofErr w:type="spellStart"/>
      <w:r w:rsidR="00EB5868">
        <w:rPr>
          <w:lang w:val="en-US"/>
        </w:rPr>
        <w:t>mertebesinda</w:t>
      </w:r>
      <w:proofErr w:type="spellEnd"/>
      <w:r w:rsidR="00EB5868">
        <w:rPr>
          <w:lang w:val="en-US"/>
        </w:rPr>
        <w:t xml:space="preserve"> 4 </w:t>
      </w:r>
      <w:proofErr w:type="spellStart"/>
      <w:r w:rsidR="00EB5868">
        <w:rPr>
          <w:lang w:val="en-US"/>
        </w:rPr>
        <w:t>otaq</w:t>
      </w:r>
      <w:proofErr w:type="spellEnd"/>
      <w:r w:rsidR="00EB5868">
        <w:rPr>
          <w:lang w:val="en-US"/>
        </w:rPr>
        <w:t xml:space="preserve">, </w:t>
      </w:r>
      <w:proofErr w:type="spellStart"/>
      <w:r w:rsidR="00EB5868">
        <w:rPr>
          <w:lang w:val="en-US"/>
        </w:rPr>
        <w:t>sanuzel</w:t>
      </w:r>
      <w:proofErr w:type="spellEnd"/>
      <w:r w:rsidR="00EB5868">
        <w:rPr>
          <w:lang w:val="en-US"/>
        </w:rPr>
        <w:t xml:space="preserve"> </w:t>
      </w:r>
      <w:proofErr w:type="spellStart"/>
      <w:r w:rsidR="00EB5868">
        <w:rPr>
          <w:lang w:val="en-US"/>
        </w:rPr>
        <w:t>otaqi</w:t>
      </w:r>
      <w:proofErr w:type="spellEnd"/>
      <w:r w:rsidR="00EB5868">
        <w:rPr>
          <w:lang w:val="en-US"/>
        </w:rPr>
        <w:t xml:space="preserve"> var.. </w:t>
      </w:r>
      <w:proofErr w:type="spellStart"/>
      <w:r w:rsidR="00EB5868">
        <w:rPr>
          <w:lang w:val="en-US"/>
        </w:rPr>
        <w:t>Istilik</w:t>
      </w:r>
      <w:proofErr w:type="spellEnd"/>
      <w:r w:rsidR="00EB5868">
        <w:rPr>
          <w:lang w:val="en-US"/>
        </w:rPr>
        <w:t xml:space="preserve"> </w:t>
      </w:r>
      <w:proofErr w:type="spellStart"/>
      <w:r w:rsidR="00EB5868">
        <w:rPr>
          <w:lang w:val="en-US"/>
        </w:rPr>
        <w:t>sistemi</w:t>
      </w:r>
      <w:proofErr w:type="spellEnd"/>
      <w:r w:rsidR="00EB5868">
        <w:rPr>
          <w:lang w:val="en-US"/>
        </w:rPr>
        <w:t xml:space="preserve"> </w:t>
      </w:r>
      <w:proofErr w:type="gramStart"/>
      <w:r w:rsidR="00EB5868">
        <w:rPr>
          <w:lang w:val="en-US"/>
        </w:rPr>
        <w:t>kombi..</w:t>
      </w:r>
      <w:proofErr w:type="spellStart"/>
      <w:proofErr w:type="gramEnd"/>
      <w:r w:rsidR="00EB5868">
        <w:rPr>
          <w:lang w:val="en-US"/>
        </w:rPr>
        <w:t>Seneti</w:t>
      </w:r>
      <w:proofErr w:type="spellEnd"/>
      <w:r w:rsidR="00EB5868">
        <w:rPr>
          <w:lang w:val="en-US"/>
        </w:rPr>
        <w:t xml:space="preserve"> </w:t>
      </w:r>
      <w:proofErr w:type="spellStart"/>
      <w:r w:rsidR="00EB5868">
        <w:rPr>
          <w:lang w:val="en-US"/>
        </w:rPr>
        <w:t>Paket</w:t>
      </w:r>
      <w:proofErr w:type="spellEnd"/>
      <w:r w:rsidR="00EB5868">
        <w:rPr>
          <w:lang w:val="en-US"/>
        </w:rPr>
        <w:t xml:space="preserve"> </w:t>
      </w:r>
      <w:proofErr w:type="spellStart"/>
      <w:r w:rsidR="00EB5868">
        <w:rPr>
          <w:lang w:val="en-US"/>
        </w:rPr>
        <w:t>Kupca</w:t>
      </w:r>
      <w:proofErr w:type="spellEnd"/>
      <w:r w:rsidR="00EB5868">
        <w:rPr>
          <w:lang w:val="en-US"/>
        </w:rPr>
        <w:t xml:space="preserve">. </w:t>
      </w:r>
      <w:proofErr w:type="spellStart"/>
      <w:r w:rsidR="00EB5868">
        <w:rPr>
          <w:lang w:val="en-US"/>
        </w:rPr>
        <w:t>Qiymeti</w:t>
      </w:r>
      <w:proofErr w:type="spellEnd"/>
      <w:r w:rsidR="00EB5868">
        <w:rPr>
          <w:lang w:val="en-US"/>
        </w:rPr>
        <w:t xml:space="preserve"> 165.000 </w:t>
      </w:r>
      <w:proofErr w:type="spellStart"/>
      <w:r w:rsidR="00EB5868">
        <w:rPr>
          <w:lang w:val="en-US"/>
        </w:rPr>
        <w:t>azn</w:t>
      </w:r>
      <w:proofErr w:type="spellEnd"/>
      <w:r w:rsidR="00EB5868">
        <w:rPr>
          <w:lang w:val="en-US"/>
        </w:rPr>
        <w:t>.</w:t>
      </w:r>
      <w:bookmarkEnd w:id="0"/>
    </w:p>
    <w:sectPr w:rsidR="0065544E" w:rsidRPr="0016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C5"/>
    <w:rsid w:val="00161F60"/>
    <w:rsid w:val="0065544E"/>
    <w:rsid w:val="006F53C5"/>
    <w:rsid w:val="00E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BB8E"/>
  <w15:chartTrackingRefBased/>
  <w15:docId w15:val="{49476BD2-F2C4-441D-B39F-5BFA23B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2021-05-29T08:01:00Z</dcterms:created>
  <dcterms:modified xsi:type="dcterms:W3CDTF">2021-05-29T08:17:00Z</dcterms:modified>
</cp:coreProperties>
</file>