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5E" w:rsidRDefault="00651F5E" w:rsidP="00651F5E">
      <w:pPr>
        <w:rPr>
          <w:sz w:val="28"/>
          <w:szCs w:val="28"/>
          <w:lang w:val="az-Latn-AZ"/>
        </w:rPr>
      </w:pPr>
      <w:r>
        <w:rPr>
          <w:sz w:val="28"/>
          <w:szCs w:val="28"/>
          <w:lang w:val="az-Latn-AZ"/>
        </w:rPr>
        <w:t>Bakı şəhəri, Nəsimi rayonu, Z.Əliyeva adına göz institutu və Bolmartın yanında yeni tikilmiş 16 mərtəbəli binanın 12-ci mərtəbəsində, ümumi sahəsi 140 kv/m olan, yaşamağa hər bir şəraiti olan 3 otaqlı mənzil əşyaları ilə birgə icarəyə verilir. Mənzil kombi sistemi ilə qızdırılır. Bina bütün infrastrukturlara yaxın bir yerdə yerləşir, 24 saat mühafizə olunur, bağlı həyəti var. Əlavə məlumat almaq üçün göstərilən nömrəyə zəng vurun.</w:t>
      </w:r>
    </w:p>
    <w:p w:rsidR="00C76B4B" w:rsidRPr="00651F5E" w:rsidRDefault="00651F5E">
      <w:pPr>
        <w:rPr>
          <w:sz w:val="36"/>
          <w:szCs w:val="36"/>
        </w:rPr>
      </w:pPr>
    </w:p>
    <w:sectPr w:rsidR="00C76B4B" w:rsidRPr="00651F5E" w:rsidSect="00697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1F5E"/>
    <w:rsid w:val="00651F5E"/>
    <w:rsid w:val="00697E0A"/>
    <w:rsid w:val="00D812EB"/>
    <w:rsid w:val="00E3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9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hamis.azizli</dc:creator>
  <cp:keywords/>
  <dc:description/>
  <cp:lastModifiedBy>hamis.azizli</cp:lastModifiedBy>
  <cp:revision>2</cp:revision>
  <dcterms:created xsi:type="dcterms:W3CDTF">2020-01-09T13:19:00Z</dcterms:created>
  <dcterms:modified xsi:type="dcterms:W3CDTF">2020-01-09T13:20:00Z</dcterms:modified>
</cp:coreProperties>
</file>